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T.C. SELÇUK ÜNİVERSİTESİ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YABANCI DİLLER YÜKSEKOKULU MÜDÜRLÜĞÜ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STAJ DEĞERLENDİRME ve STAJ SİCİL FİŞİ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152400</wp:posOffset>
                </wp:positionV>
                <wp:extent cx="1181100" cy="1304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60213" y="3132300"/>
                          <a:ext cx="11715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FOTOĞRAF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152400</wp:posOffset>
                </wp:positionV>
                <wp:extent cx="1181100" cy="13049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30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Adı Soyadı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Bölümü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Numarası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Grubu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Stajın Başlangıç Tarihi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Stajın Bitiş Tarihi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Çalıştığı İş Günü Sayısı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Çalıştığı Kısımlar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DEĞERLENDİRME:</w:t>
        <w:tab/>
        <w:tab/>
        <w:tab/>
        <w:t xml:space="preserve">        </w:t>
        <w:tab/>
        <w:t xml:space="preserve">    </w:t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7"/>
        <w:gridCol w:w="1418"/>
        <w:gridCol w:w="1275"/>
        <w:tblGridChange w:id="0">
          <w:tblGrid>
            <w:gridCol w:w="6487"/>
            <w:gridCol w:w="1418"/>
            <w:gridCol w:w="1275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Yetersiz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Çalışma ve Gayret           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İşi Vaktinde ve Tam Yapma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Amirine Karşı Tavrı ve Hareketi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Beceri ve Kabiliyeti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7"/>
        <w:gridCol w:w="1418"/>
        <w:gridCol w:w="1275"/>
        <w:tblGridChange w:id="0">
          <w:tblGrid>
            <w:gridCol w:w="6487"/>
            <w:gridCol w:w="1418"/>
            <w:gridCol w:w="1275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Başarılı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Başarısız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Stajyer Hakkındaki Genel Değerlendirme           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ÖZEL DÜŞÜNCELER: </w:t>
      </w:r>
    </w:p>
    <w:p w:rsidR="00000000" w:rsidDel="00000000" w:rsidP="00000000" w:rsidRDefault="00000000" w:rsidRPr="00000000" w14:paraId="0000003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İşyeri Sorumlu Amirinin                        </w:t>
      </w:r>
    </w:p>
    <w:p w:rsidR="00000000" w:rsidDel="00000000" w:rsidP="00000000" w:rsidRDefault="00000000" w:rsidRPr="00000000" w14:paraId="0000003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Adı ve Soyadı                                                                                                                                Mühür</w:t>
      </w:r>
    </w:p>
    <w:p w:rsidR="00000000" w:rsidDel="00000000" w:rsidP="00000000" w:rsidRDefault="00000000" w:rsidRPr="00000000" w14:paraId="0000003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Unvanı                                                                                                                                             İmza</w:t>
      </w:r>
    </w:p>
    <w:p w:rsidR="00000000" w:rsidDel="00000000" w:rsidP="00000000" w:rsidRDefault="00000000" w:rsidRPr="00000000" w14:paraId="0000003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Not: </w:t>
      </w:r>
      <w:r w:rsidDel="00000000" w:rsidR="00000000" w:rsidRPr="00000000">
        <w:rPr>
          <w:rtl w:val="0"/>
        </w:rPr>
        <w:t xml:space="preserve">Staj bitiminde staj değerlendirme ve staj sicil formunun ilgili bölüme gönderilmesi önemle rica olunur.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6055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59"/>
    <w:rsid w:val="00A7177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N1DNf4VU27FjIfsA1QBnUSePg==">CgMxLjAyCGguZ2pkZ3hzOAByITFsbkVZMmd1dkhUSnVYaXR4QV9ITnNrWllzX1ZzXy1Eeg==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2016-03-08T13:06:00Z</dcterms:created>
  <dc:creator>Ülfet</dc:creator>
</cp:coreProperties>
</file>